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A71" w:rsidRPr="00C27A5D" w:rsidRDefault="000D4A71" w:rsidP="000D4A71">
      <w:pPr>
        <w:jc w:val="center"/>
        <w:rPr>
          <w:b/>
          <w:bCs/>
          <w:color w:val="000000"/>
          <w:spacing w:val="30"/>
          <w:sz w:val="28"/>
          <w:szCs w:val="28"/>
          <w:lang w:val="uk-UA"/>
        </w:rPr>
      </w:pPr>
      <w:r w:rsidRPr="00C27A5D">
        <w:rPr>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D4A71" w:rsidRPr="00C27A5D" w:rsidRDefault="000D4A71" w:rsidP="000D4A71">
      <w:pPr>
        <w:pStyle w:val="1"/>
        <w:spacing w:before="120"/>
        <w:jc w:val="center"/>
        <w:rPr>
          <w:rFonts w:ascii="Times New Roman" w:hAnsi="Times New Roman"/>
          <w:caps/>
          <w:color w:val="000000"/>
          <w:sz w:val="24"/>
          <w:szCs w:val="24"/>
          <w:lang w:val="uk-UA"/>
        </w:rPr>
      </w:pPr>
      <w:r w:rsidRPr="00C27A5D">
        <w:rPr>
          <w:rFonts w:ascii="Times New Roman" w:hAnsi="Times New Roman"/>
          <w:caps/>
          <w:color w:val="000000"/>
          <w:sz w:val="24"/>
          <w:szCs w:val="24"/>
          <w:lang w:val="uk-UA"/>
        </w:rPr>
        <w:t>Україна</w:t>
      </w:r>
    </w:p>
    <w:p w:rsidR="000D4A71" w:rsidRPr="00C27A5D" w:rsidRDefault="00777B30" w:rsidP="000D4A71">
      <w:pPr>
        <w:pStyle w:val="2"/>
        <w:spacing w:before="120"/>
        <w:jc w:val="center"/>
        <w:rPr>
          <w:spacing w:val="40"/>
          <w:sz w:val="28"/>
          <w:szCs w:val="28"/>
          <w:lang w:val="uk-UA"/>
        </w:rPr>
      </w:pPr>
      <w:r>
        <w:rPr>
          <w:spacing w:val="40"/>
          <w:sz w:val="28"/>
          <w:szCs w:val="28"/>
          <w:lang w:val="uk-UA"/>
        </w:rPr>
        <w:t xml:space="preserve">КОЗЕЛЕЦЬКА СЕЛИЩНА </w:t>
      </w:r>
      <w:r w:rsidR="000D4A71" w:rsidRPr="00C27A5D">
        <w:rPr>
          <w:spacing w:val="40"/>
          <w:sz w:val="28"/>
          <w:szCs w:val="28"/>
          <w:lang w:val="uk-UA"/>
        </w:rPr>
        <w:t xml:space="preserve">РАДА </w:t>
      </w:r>
    </w:p>
    <w:p w:rsidR="000D4A71" w:rsidRPr="00C27A5D" w:rsidRDefault="000D4A71" w:rsidP="000D4A71">
      <w:pPr>
        <w:pStyle w:val="2"/>
        <w:spacing w:before="120"/>
        <w:jc w:val="center"/>
        <w:rPr>
          <w:spacing w:val="40"/>
          <w:sz w:val="28"/>
          <w:szCs w:val="28"/>
          <w:lang w:val="uk-UA"/>
        </w:rPr>
      </w:pPr>
      <w:r w:rsidRPr="00C27A5D">
        <w:rPr>
          <w:spacing w:val="40"/>
          <w:sz w:val="28"/>
          <w:szCs w:val="28"/>
          <w:lang w:val="uk-UA"/>
        </w:rPr>
        <w:t>ЧЕРНІГІВСЬКОЇ ОБЛАСТІ</w:t>
      </w:r>
    </w:p>
    <w:p w:rsidR="000D4A71" w:rsidRPr="00C27A5D" w:rsidRDefault="000D4A71" w:rsidP="000D4A71">
      <w:pPr>
        <w:pStyle w:val="2"/>
        <w:spacing w:before="120"/>
        <w:jc w:val="center"/>
        <w:rPr>
          <w:spacing w:val="40"/>
          <w:sz w:val="28"/>
          <w:szCs w:val="28"/>
          <w:lang w:val="uk-UA"/>
        </w:rPr>
      </w:pPr>
      <w:r w:rsidRPr="00C27A5D">
        <w:rPr>
          <w:spacing w:val="40"/>
          <w:sz w:val="28"/>
          <w:szCs w:val="28"/>
          <w:lang w:val="uk-UA"/>
        </w:rPr>
        <w:t>Виконавчий комітет</w:t>
      </w:r>
    </w:p>
    <w:p w:rsidR="000D4A71" w:rsidRPr="00C27A5D" w:rsidRDefault="000D4A71" w:rsidP="000D4A71">
      <w:pPr>
        <w:pStyle w:val="2"/>
        <w:ind w:left="1440" w:hanging="1440"/>
        <w:jc w:val="center"/>
        <w:rPr>
          <w:bCs w:val="0"/>
          <w:caps/>
          <w:color w:val="000000"/>
          <w:spacing w:val="100"/>
          <w:sz w:val="28"/>
          <w:szCs w:val="28"/>
          <w:lang w:val="uk-UA"/>
        </w:rPr>
      </w:pPr>
      <w:r w:rsidRPr="00C27A5D">
        <w:rPr>
          <w:bCs w:val="0"/>
          <w:caps/>
          <w:color w:val="000000"/>
          <w:spacing w:val="100"/>
          <w:sz w:val="28"/>
          <w:szCs w:val="28"/>
          <w:lang w:val="uk-UA"/>
        </w:rPr>
        <w:t>РІШЕННЯ</w:t>
      </w:r>
    </w:p>
    <w:p w:rsidR="00D10248" w:rsidRPr="00C27A5D" w:rsidRDefault="00D10248" w:rsidP="000D4A71">
      <w:pPr>
        <w:pStyle w:val="2"/>
        <w:spacing w:before="0" w:beforeAutospacing="0" w:after="0" w:afterAutospacing="0"/>
        <w:rPr>
          <w:b w:val="0"/>
          <w:sz w:val="28"/>
          <w:szCs w:val="28"/>
          <w:lang w:val="uk-UA"/>
        </w:rPr>
      </w:pPr>
    </w:p>
    <w:p w:rsidR="000D4A71" w:rsidRPr="00C27A5D" w:rsidRDefault="00AC1EFB" w:rsidP="000D4A71">
      <w:pPr>
        <w:pStyle w:val="2"/>
        <w:spacing w:before="0" w:beforeAutospacing="0" w:after="0" w:afterAutospacing="0"/>
        <w:rPr>
          <w:b w:val="0"/>
          <w:sz w:val="28"/>
          <w:szCs w:val="28"/>
          <w:lang w:val="uk-UA"/>
        </w:rPr>
      </w:pPr>
      <w:r w:rsidRPr="00C27A5D">
        <w:rPr>
          <w:b w:val="0"/>
          <w:sz w:val="28"/>
          <w:szCs w:val="28"/>
          <w:lang w:val="uk-UA"/>
        </w:rPr>
        <w:t xml:space="preserve">13 </w:t>
      </w:r>
      <w:r w:rsidR="00022DDE" w:rsidRPr="00C27A5D">
        <w:rPr>
          <w:b w:val="0"/>
          <w:sz w:val="28"/>
          <w:szCs w:val="28"/>
          <w:lang w:val="uk-UA"/>
        </w:rPr>
        <w:t>липня</w:t>
      </w:r>
      <w:r w:rsidR="000D4A71" w:rsidRPr="00C27A5D">
        <w:rPr>
          <w:b w:val="0"/>
          <w:sz w:val="28"/>
          <w:szCs w:val="28"/>
          <w:lang w:val="uk-UA"/>
        </w:rPr>
        <w:t xml:space="preserve"> 20</w:t>
      </w:r>
      <w:r w:rsidR="00085244" w:rsidRPr="00C27A5D">
        <w:rPr>
          <w:b w:val="0"/>
          <w:sz w:val="28"/>
          <w:szCs w:val="28"/>
          <w:lang w:val="uk-UA"/>
        </w:rPr>
        <w:t>21</w:t>
      </w:r>
      <w:r w:rsidR="000D4A71" w:rsidRPr="00C27A5D">
        <w:rPr>
          <w:b w:val="0"/>
          <w:sz w:val="28"/>
          <w:szCs w:val="28"/>
          <w:lang w:val="uk-UA"/>
        </w:rPr>
        <w:t xml:space="preserve"> року</w:t>
      </w:r>
    </w:p>
    <w:p w:rsidR="000D4A71" w:rsidRPr="00C27A5D" w:rsidRDefault="00242CE9" w:rsidP="000D4A71">
      <w:pPr>
        <w:pStyle w:val="2"/>
        <w:spacing w:before="0" w:beforeAutospacing="0" w:after="0" w:afterAutospacing="0"/>
        <w:rPr>
          <w:b w:val="0"/>
          <w:sz w:val="28"/>
          <w:szCs w:val="28"/>
          <w:lang w:val="uk-UA"/>
        </w:rPr>
      </w:pPr>
      <w:r w:rsidRPr="00C27A5D">
        <w:rPr>
          <w:b w:val="0"/>
          <w:sz w:val="28"/>
          <w:szCs w:val="28"/>
          <w:lang w:val="uk-UA"/>
        </w:rPr>
        <w:t>смт.</w:t>
      </w:r>
      <w:r w:rsidR="000D4A71" w:rsidRPr="00C27A5D">
        <w:rPr>
          <w:b w:val="0"/>
          <w:sz w:val="28"/>
          <w:szCs w:val="28"/>
          <w:lang w:val="uk-UA"/>
        </w:rPr>
        <w:t xml:space="preserve"> Козелець</w:t>
      </w:r>
    </w:p>
    <w:p w:rsidR="000D4A71" w:rsidRPr="00C27A5D" w:rsidRDefault="000D4A71" w:rsidP="000D4A71">
      <w:pPr>
        <w:pStyle w:val="2"/>
        <w:spacing w:before="0" w:beforeAutospacing="0" w:after="0" w:afterAutospacing="0"/>
        <w:rPr>
          <w:b w:val="0"/>
          <w:sz w:val="28"/>
          <w:szCs w:val="28"/>
          <w:lang w:val="uk-UA"/>
        </w:rPr>
      </w:pPr>
    </w:p>
    <w:p w:rsidR="000D4A71" w:rsidRPr="00C27A5D" w:rsidRDefault="00CE0C9E" w:rsidP="000D4A71">
      <w:pPr>
        <w:pStyle w:val="2"/>
        <w:spacing w:before="0" w:beforeAutospacing="0" w:after="0" w:afterAutospacing="0"/>
        <w:rPr>
          <w:b w:val="0"/>
          <w:sz w:val="28"/>
          <w:szCs w:val="28"/>
          <w:lang w:val="uk-UA"/>
        </w:rPr>
      </w:pPr>
      <w:r w:rsidRPr="00C27A5D">
        <w:rPr>
          <w:b w:val="0"/>
          <w:sz w:val="28"/>
          <w:szCs w:val="28"/>
          <w:lang w:val="uk-UA"/>
        </w:rPr>
        <w:t xml:space="preserve">№ </w:t>
      </w:r>
      <w:r w:rsidR="00846F12">
        <w:rPr>
          <w:b w:val="0"/>
          <w:sz w:val="28"/>
          <w:szCs w:val="28"/>
          <w:lang w:val="uk-UA"/>
        </w:rPr>
        <w:t>237</w:t>
      </w:r>
      <w:r w:rsidRPr="00C27A5D">
        <w:rPr>
          <w:b w:val="0"/>
          <w:sz w:val="28"/>
          <w:szCs w:val="28"/>
          <w:lang w:val="uk-UA"/>
        </w:rPr>
        <w:t>-</w:t>
      </w:r>
      <w:r w:rsidR="00735503" w:rsidRPr="00C27A5D">
        <w:rPr>
          <w:b w:val="0"/>
          <w:sz w:val="28"/>
          <w:szCs w:val="28"/>
          <w:lang w:val="uk-UA"/>
        </w:rPr>
        <w:t>1</w:t>
      </w:r>
      <w:r w:rsidR="00022DDE" w:rsidRPr="00C27A5D">
        <w:rPr>
          <w:b w:val="0"/>
          <w:sz w:val="28"/>
          <w:szCs w:val="28"/>
          <w:lang w:val="uk-UA"/>
        </w:rPr>
        <w:t>5</w:t>
      </w:r>
      <w:r w:rsidR="000D4A71" w:rsidRPr="00C27A5D">
        <w:rPr>
          <w:b w:val="0"/>
          <w:sz w:val="28"/>
          <w:szCs w:val="28"/>
          <w:lang w:val="uk-UA"/>
        </w:rPr>
        <w:t>/VIII</w:t>
      </w:r>
    </w:p>
    <w:p w:rsidR="000D4A71" w:rsidRPr="00777B30" w:rsidRDefault="000D4A71" w:rsidP="000D4A71">
      <w:pPr>
        <w:rPr>
          <w:sz w:val="28"/>
          <w:szCs w:val="28"/>
          <w:lang w:val="uk-UA"/>
        </w:rPr>
      </w:pPr>
    </w:p>
    <w:p w:rsidR="00022DDE" w:rsidRPr="00C27A5D" w:rsidRDefault="00022DDE" w:rsidP="00022DDE">
      <w:pPr>
        <w:jc w:val="both"/>
        <w:rPr>
          <w:sz w:val="28"/>
          <w:szCs w:val="28"/>
          <w:lang w:val="uk-UA"/>
        </w:rPr>
      </w:pPr>
      <w:r w:rsidRPr="00C27A5D">
        <w:rPr>
          <w:sz w:val="28"/>
          <w:szCs w:val="28"/>
          <w:lang w:val="uk-UA"/>
        </w:rPr>
        <w:t xml:space="preserve">Про вилучення основних засобів, </w:t>
      </w:r>
    </w:p>
    <w:p w:rsidR="00022DDE" w:rsidRPr="00C27A5D" w:rsidRDefault="00AC1EFB" w:rsidP="00022DDE">
      <w:pPr>
        <w:jc w:val="both"/>
        <w:rPr>
          <w:sz w:val="28"/>
          <w:szCs w:val="28"/>
          <w:lang w:val="uk-UA"/>
        </w:rPr>
      </w:pPr>
      <w:r w:rsidRPr="00C27A5D">
        <w:rPr>
          <w:sz w:val="28"/>
          <w:szCs w:val="28"/>
          <w:lang w:val="uk-UA"/>
        </w:rPr>
        <w:t>що знаходя</w:t>
      </w:r>
      <w:r w:rsidR="00022DDE" w:rsidRPr="00C27A5D">
        <w:rPr>
          <w:sz w:val="28"/>
          <w:szCs w:val="28"/>
          <w:lang w:val="uk-UA"/>
        </w:rPr>
        <w:t>т</w:t>
      </w:r>
      <w:r w:rsidRPr="00C27A5D">
        <w:rPr>
          <w:sz w:val="28"/>
          <w:szCs w:val="28"/>
          <w:lang w:val="uk-UA"/>
        </w:rPr>
        <w:t>ь</w:t>
      </w:r>
      <w:r w:rsidR="00022DDE" w:rsidRPr="00C27A5D">
        <w:rPr>
          <w:sz w:val="28"/>
          <w:szCs w:val="28"/>
          <w:lang w:val="uk-UA"/>
        </w:rPr>
        <w:t xml:space="preserve">ся в оперативному </w:t>
      </w:r>
    </w:p>
    <w:p w:rsidR="00022DDE" w:rsidRPr="00C27A5D" w:rsidRDefault="00022DDE" w:rsidP="00022DDE">
      <w:pPr>
        <w:rPr>
          <w:sz w:val="28"/>
          <w:szCs w:val="28"/>
          <w:lang w:val="uk-UA" w:eastAsia="uk-UA"/>
        </w:rPr>
      </w:pPr>
      <w:r w:rsidRPr="00C27A5D">
        <w:rPr>
          <w:sz w:val="28"/>
          <w:szCs w:val="28"/>
          <w:lang w:val="uk-UA"/>
        </w:rPr>
        <w:t xml:space="preserve">управлінні </w:t>
      </w:r>
      <w:r w:rsidR="00A52DDA">
        <w:rPr>
          <w:sz w:val="28"/>
          <w:szCs w:val="28"/>
          <w:lang w:val="uk-UA" w:eastAsia="uk-UA"/>
        </w:rPr>
        <w:t>У</w:t>
      </w:r>
      <w:r w:rsidRPr="00C27A5D">
        <w:rPr>
          <w:sz w:val="28"/>
          <w:szCs w:val="28"/>
          <w:lang w:val="uk-UA" w:eastAsia="uk-UA"/>
        </w:rPr>
        <w:t xml:space="preserve">правління освіти, </w:t>
      </w:r>
    </w:p>
    <w:p w:rsidR="00022DDE" w:rsidRPr="00C27A5D" w:rsidRDefault="00022DDE" w:rsidP="00022DDE">
      <w:pPr>
        <w:rPr>
          <w:sz w:val="28"/>
          <w:szCs w:val="28"/>
          <w:lang w:val="uk-UA" w:eastAsia="uk-UA"/>
        </w:rPr>
      </w:pPr>
      <w:r w:rsidRPr="00C27A5D">
        <w:rPr>
          <w:sz w:val="28"/>
          <w:szCs w:val="28"/>
          <w:lang w:val="uk-UA" w:eastAsia="uk-UA"/>
        </w:rPr>
        <w:t>культури, сім’ї, молоді та спорту</w:t>
      </w:r>
    </w:p>
    <w:p w:rsidR="00022DDE" w:rsidRPr="00C27A5D" w:rsidRDefault="00B13699" w:rsidP="00022DDE">
      <w:pPr>
        <w:jc w:val="both"/>
        <w:rPr>
          <w:sz w:val="28"/>
          <w:szCs w:val="28"/>
          <w:lang w:val="uk-UA" w:eastAsia="uk-UA"/>
        </w:rPr>
      </w:pPr>
      <w:r>
        <w:rPr>
          <w:sz w:val="28"/>
          <w:szCs w:val="28"/>
          <w:lang w:val="uk-UA" w:eastAsia="uk-UA"/>
        </w:rPr>
        <w:t>Козелецької селищної ради</w:t>
      </w:r>
    </w:p>
    <w:p w:rsidR="00AC1EFB" w:rsidRPr="00C27A5D" w:rsidRDefault="00AC1EFB" w:rsidP="00022DDE">
      <w:pPr>
        <w:jc w:val="both"/>
        <w:rPr>
          <w:sz w:val="28"/>
          <w:szCs w:val="28"/>
          <w:lang w:val="uk-UA"/>
        </w:rPr>
      </w:pPr>
    </w:p>
    <w:p w:rsidR="002B6317" w:rsidRDefault="00022DDE" w:rsidP="002B6317">
      <w:pPr>
        <w:ind w:firstLine="851"/>
        <w:jc w:val="both"/>
        <w:rPr>
          <w:sz w:val="28"/>
          <w:szCs w:val="28"/>
          <w:lang w:val="uk-UA" w:eastAsia="uk-UA"/>
        </w:rPr>
      </w:pPr>
      <w:r w:rsidRPr="00C27A5D">
        <w:rPr>
          <w:sz w:val="28"/>
          <w:szCs w:val="28"/>
          <w:lang w:val="uk-UA" w:eastAsia="uk-UA"/>
        </w:rPr>
        <w:t xml:space="preserve">Відповідно до Закону України «Про передачу об`єктів права державної та комунальної власності», </w:t>
      </w:r>
      <w:r w:rsidR="00777B30">
        <w:rPr>
          <w:sz w:val="28"/>
          <w:szCs w:val="28"/>
          <w:lang w:val="uk-UA"/>
        </w:rPr>
        <w:t>Положення</w:t>
      </w:r>
      <w:r w:rsidRPr="00C27A5D">
        <w:rPr>
          <w:sz w:val="28"/>
          <w:szCs w:val="28"/>
          <w:lang w:val="uk-UA"/>
        </w:rPr>
        <w:t xml:space="preserve"> про порядок передачі комунального майна Козелецької селищної ради, затвердженого рішенням тридцять першої сесії селищної ради восьмого скликання від 16 серпня </w:t>
      </w:r>
      <w:r w:rsidR="009756CB">
        <w:rPr>
          <w:sz w:val="28"/>
          <w:szCs w:val="28"/>
          <w:lang w:val="uk-UA"/>
        </w:rPr>
        <w:t xml:space="preserve"> </w:t>
      </w:r>
      <w:r w:rsidRPr="00C27A5D">
        <w:rPr>
          <w:sz w:val="28"/>
          <w:szCs w:val="28"/>
          <w:lang w:val="uk-UA"/>
        </w:rPr>
        <w:t>2019 року, керуючись ст. 2</w:t>
      </w:r>
      <w:r w:rsidR="00AC1EFB" w:rsidRPr="00C27A5D">
        <w:rPr>
          <w:sz w:val="28"/>
          <w:szCs w:val="28"/>
          <w:lang w:val="uk-UA"/>
        </w:rPr>
        <w:t>9,</w:t>
      </w:r>
      <w:r w:rsidR="009756CB">
        <w:rPr>
          <w:sz w:val="28"/>
          <w:szCs w:val="28"/>
          <w:lang w:val="uk-UA"/>
        </w:rPr>
        <w:t xml:space="preserve"> </w:t>
      </w:r>
      <w:r w:rsidR="00AC1EFB" w:rsidRPr="00C27A5D">
        <w:rPr>
          <w:sz w:val="28"/>
          <w:szCs w:val="28"/>
          <w:lang w:val="uk-UA"/>
        </w:rPr>
        <w:t>41</w:t>
      </w:r>
      <w:r w:rsidR="009756CB">
        <w:rPr>
          <w:sz w:val="28"/>
          <w:szCs w:val="28"/>
          <w:lang w:val="uk-UA"/>
        </w:rPr>
        <w:t xml:space="preserve"> Закону України</w:t>
      </w:r>
      <w:r w:rsidRPr="00C27A5D">
        <w:rPr>
          <w:sz w:val="28"/>
          <w:szCs w:val="28"/>
          <w:lang w:val="uk-UA"/>
        </w:rPr>
        <w:t xml:space="preserve"> «Про місцеве самоврядування в Україні», </w:t>
      </w:r>
      <w:r w:rsidR="00EF40D7">
        <w:rPr>
          <w:sz w:val="28"/>
          <w:szCs w:val="28"/>
          <w:lang w:val="uk-UA"/>
        </w:rPr>
        <w:t>виконавчий комітет вирішив</w:t>
      </w:r>
      <w:r w:rsidRPr="00C27A5D">
        <w:rPr>
          <w:sz w:val="28"/>
          <w:szCs w:val="28"/>
          <w:lang w:val="uk-UA"/>
        </w:rPr>
        <w:t>:</w:t>
      </w:r>
    </w:p>
    <w:p w:rsidR="00022DDE" w:rsidRPr="002B6317" w:rsidRDefault="002B6317" w:rsidP="002B6317">
      <w:pPr>
        <w:ind w:firstLine="851"/>
        <w:jc w:val="both"/>
        <w:rPr>
          <w:sz w:val="28"/>
          <w:szCs w:val="28"/>
          <w:lang w:val="uk-UA" w:eastAsia="uk-UA"/>
        </w:rPr>
      </w:pPr>
      <w:r>
        <w:rPr>
          <w:sz w:val="28"/>
          <w:szCs w:val="28"/>
          <w:lang w:val="uk-UA" w:eastAsia="uk-UA"/>
        </w:rPr>
        <w:t xml:space="preserve">1. </w:t>
      </w:r>
      <w:r w:rsidR="00022DDE" w:rsidRPr="002B6317">
        <w:rPr>
          <w:sz w:val="28"/>
          <w:szCs w:val="28"/>
        </w:rPr>
        <w:t xml:space="preserve">Вилучити з оперативного управління </w:t>
      </w:r>
      <w:r w:rsidR="000D2A18">
        <w:rPr>
          <w:sz w:val="28"/>
          <w:szCs w:val="28"/>
        </w:rPr>
        <w:t xml:space="preserve">Управління </w:t>
      </w:r>
      <w:r w:rsidR="00022DDE" w:rsidRPr="002B6317">
        <w:rPr>
          <w:sz w:val="28"/>
          <w:szCs w:val="28"/>
          <w:lang w:eastAsia="uk-UA"/>
        </w:rPr>
        <w:t xml:space="preserve">освіти, </w:t>
      </w:r>
      <w:r w:rsidR="00D0165E">
        <w:rPr>
          <w:sz w:val="28"/>
          <w:szCs w:val="28"/>
          <w:lang w:val="uk-UA" w:eastAsia="uk-UA"/>
        </w:rPr>
        <w:t xml:space="preserve"> </w:t>
      </w:r>
      <w:r w:rsidR="00022DDE" w:rsidRPr="002B6317">
        <w:rPr>
          <w:sz w:val="28"/>
          <w:szCs w:val="28"/>
          <w:lang w:eastAsia="uk-UA"/>
        </w:rPr>
        <w:t>культури, сім’ї, молоді та спорту Козелецької селищної ради</w:t>
      </w:r>
      <w:r w:rsidR="00022DDE" w:rsidRPr="002B6317">
        <w:rPr>
          <w:sz w:val="28"/>
          <w:szCs w:val="28"/>
        </w:rPr>
        <w:t xml:space="preserve"> основні засоби</w:t>
      </w:r>
      <w:r w:rsidR="00022DDE" w:rsidRPr="002B6317">
        <w:rPr>
          <w:sz w:val="28"/>
          <w:szCs w:val="28"/>
          <w:lang w:eastAsia="uk-UA"/>
        </w:rPr>
        <w:t xml:space="preserve">, а саме: </w:t>
      </w:r>
    </w:p>
    <w:p w:rsidR="00022DDE" w:rsidRPr="00C27A5D" w:rsidRDefault="00022DDE" w:rsidP="00022DDE">
      <w:pPr>
        <w:pStyle w:val="a6"/>
        <w:numPr>
          <w:ilvl w:val="0"/>
          <w:numId w:val="3"/>
        </w:numPr>
        <w:spacing w:after="0" w:line="240" w:lineRule="auto"/>
        <w:jc w:val="both"/>
        <w:rPr>
          <w:rFonts w:ascii="Times New Roman" w:hAnsi="Times New Roman"/>
          <w:sz w:val="28"/>
          <w:szCs w:val="28"/>
          <w:lang w:eastAsia="uk-UA"/>
        </w:rPr>
      </w:pPr>
      <w:r w:rsidRPr="00C27A5D">
        <w:rPr>
          <w:rFonts w:ascii="Times New Roman" w:hAnsi="Times New Roman"/>
          <w:sz w:val="28"/>
          <w:szCs w:val="28"/>
          <w:lang w:eastAsia="uk-UA"/>
        </w:rPr>
        <w:t>газовий котел – 2 шт., 2004 року</w:t>
      </w:r>
      <w:r w:rsidR="00D0165E">
        <w:rPr>
          <w:rFonts w:ascii="Times New Roman" w:hAnsi="Times New Roman"/>
          <w:sz w:val="28"/>
          <w:szCs w:val="28"/>
          <w:lang w:eastAsia="uk-UA"/>
        </w:rPr>
        <w:t xml:space="preserve"> випуску, балансовою вартістю            </w:t>
      </w:r>
      <w:r w:rsidRPr="00C27A5D">
        <w:rPr>
          <w:rFonts w:ascii="Times New Roman" w:hAnsi="Times New Roman"/>
          <w:sz w:val="28"/>
          <w:szCs w:val="28"/>
          <w:lang w:eastAsia="uk-UA"/>
        </w:rPr>
        <w:t>21</w:t>
      </w:r>
      <w:r w:rsidR="00D0165E">
        <w:rPr>
          <w:rFonts w:ascii="Times New Roman" w:hAnsi="Times New Roman"/>
          <w:sz w:val="28"/>
          <w:szCs w:val="28"/>
          <w:lang w:eastAsia="uk-UA"/>
        </w:rPr>
        <w:t xml:space="preserve"> </w:t>
      </w:r>
      <w:r w:rsidRPr="00C27A5D">
        <w:rPr>
          <w:rFonts w:ascii="Times New Roman" w:hAnsi="Times New Roman"/>
          <w:sz w:val="28"/>
          <w:szCs w:val="28"/>
          <w:lang w:eastAsia="uk-UA"/>
        </w:rPr>
        <w:t>270,00 грн.</w:t>
      </w:r>
    </w:p>
    <w:p w:rsidR="0027482A" w:rsidRDefault="0027482A" w:rsidP="0027482A">
      <w:pPr>
        <w:pStyle w:val="a7"/>
        <w:widowControl w:val="0"/>
        <w:autoSpaceDE w:val="0"/>
        <w:autoSpaceDN w:val="0"/>
        <w:adjustRightInd w:val="0"/>
        <w:spacing w:before="0" w:beforeAutospacing="0" w:after="0" w:afterAutospacing="0"/>
        <w:ind w:firstLine="851"/>
        <w:jc w:val="both"/>
        <w:rPr>
          <w:bCs/>
          <w:color w:val="000000"/>
          <w:sz w:val="28"/>
          <w:szCs w:val="28"/>
          <w:lang w:val="uk-UA"/>
        </w:rPr>
      </w:pPr>
      <w:r>
        <w:rPr>
          <w:bCs/>
          <w:color w:val="000000"/>
          <w:sz w:val="28"/>
          <w:szCs w:val="28"/>
          <w:lang w:val="uk-UA"/>
        </w:rPr>
        <w:t xml:space="preserve">2. </w:t>
      </w:r>
      <w:r w:rsidR="00022DDE" w:rsidRPr="00C27A5D">
        <w:rPr>
          <w:bCs/>
          <w:color w:val="000000"/>
          <w:sz w:val="28"/>
          <w:szCs w:val="28"/>
          <w:lang w:val="uk-UA"/>
        </w:rPr>
        <w:t>Для здійснення процедури прийому-передачі майна створити комісію</w:t>
      </w:r>
      <w:r w:rsidR="00C41F6D">
        <w:rPr>
          <w:bCs/>
          <w:color w:val="000000"/>
          <w:sz w:val="28"/>
          <w:szCs w:val="28"/>
          <w:lang w:val="uk-UA"/>
        </w:rPr>
        <w:t>, згідно Д</w:t>
      </w:r>
      <w:r w:rsidR="00022DDE" w:rsidRPr="00C27A5D">
        <w:rPr>
          <w:bCs/>
          <w:color w:val="000000"/>
          <w:sz w:val="28"/>
          <w:szCs w:val="28"/>
          <w:lang w:val="uk-UA"/>
        </w:rPr>
        <w:t>одатку.</w:t>
      </w:r>
    </w:p>
    <w:p w:rsidR="00022DDE" w:rsidRDefault="0027482A" w:rsidP="0027482A">
      <w:pPr>
        <w:pStyle w:val="a7"/>
        <w:widowControl w:val="0"/>
        <w:autoSpaceDE w:val="0"/>
        <w:autoSpaceDN w:val="0"/>
        <w:adjustRightInd w:val="0"/>
        <w:spacing w:before="0" w:beforeAutospacing="0" w:after="0" w:afterAutospacing="0"/>
        <w:ind w:firstLine="851"/>
        <w:jc w:val="both"/>
        <w:rPr>
          <w:sz w:val="28"/>
          <w:szCs w:val="28"/>
          <w:lang w:val="uk-UA"/>
        </w:rPr>
      </w:pPr>
      <w:r>
        <w:rPr>
          <w:bCs/>
          <w:color w:val="000000"/>
          <w:sz w:val="28"/>
          <w:szCs w:val="28"/>
          <w:lang w:val="uk-UA"/>
        </w:rPr>
        <w:t xml:space="preserve">3. </w:t>
      </w:r>
      <w:r w:rsidR="00022DDE" w:rsidRPr="00C27A5D">
        <w:rPr>
          <w:sz w:val="28"/>
          <w:szCs w:val="28"/>
          <w:lang w:val="uk-UA"/>
        </w:rPr>
        <w:t>Контроль за виконанням рішення покласти на керуючого справами (секретаря) виконавчого комітету селищної ради Набільську Л.О.</w:t>
      </w:r>
    </w:p>
    <w:p w:rsidR="0027482A" w:rsidRDefault="0027482A" w:rsidP="0027482A">
      <w:pPr>
        <w:pStyle w:val="a7"/>
        <w:widowControl w:val="0"/>
        <w:autoSpaceDE w:val="0"/>
        <w:autoSpaceDN w:val="0"/>
        <w:adjustRightInd w:val="0"/>
        <w:spacing w:before="0" w:beforeAutospacing="0" w:after="0" w:afterAutospacing="0"/>
        <w:ind w:firstLine="851"/>
        <w:jc w:val="both"/>
        <w:rPr>
          <w:sz w:val="28"/>
          <w:szCs w:val="28"/>
          <w:lang w:val="uk-UA"/>
        </w:rPr>
      </w:pPr>
    </w:p>
    <w:p w:rsidR="0027482A" w:rsidRPr="00C27A5D" w:rsidRDefault="0027482A" w:rsidP="0027482A">
      <w:pPr>
        <w:pStyle w:val="a7"/>
        <w:widowControl w:val="0"/>
        <w:autoSpaceDE w:val="0"/>
        <w:autoSpaceDN w:val="0"/>
        <w:adjustRightInd w:val="0"/>
        <w:spacing w:before="0" w:beforeAutospacing="0" w:after="0" w:afterAutospacing="0"/>
        <w:ind w:firstLine="851"/>
        <w:jc w:val="both"/>
        <w:rPr>
          <w:bCs/>
          <w:color w:val="000000"/>
          <w:sz w:val="28"/>
          <w:szCs w:val="28"/>
          <w:lang w:val="uk-UA"/>
        </w:rPr>
      </w:pPr>
    </w:p>
    <w:p w:rsidR="00022DDE" w:rsidRPr="00C27A5D" w:rsidRDefault="00022DDE" w:rsidP="00022DDE">
      <w:pPr>
        <w:pStyle w:val="a7"/>
        <w:spacing w:before="0" w:beforeAutospacing="0" w:after="120" w:afterAutospacing="0"/>
        <w:jc w:val="both"/>
        <w:rPr>
          <w:sz w:val="28"/>
          <w:szCs w:val="28"/>
          <w:lang w:val="uk-UA"/>
        </w:rPr>
      </w:pPr>
      <w:r w:rsidRPr="00C27A5D">
        <w:rPr>
          <w:sz w:val="28"/>
          <w:szCs w:val="28"/>
          <w:lang w:val="uk-UA"/>
        </w:rPr>
        <w:t xml:space="preserve">Селищний голова                                              </w:t>
      </w:r>
      <w:r w:rsidR="0027482A">
        <w:rPr>
          <w:sz w:val="28"/>
          <w:szCs w:val="28"/>
          <w:lang w:val="uk-UA"/>
        </w:rPr>
        <w:t xml:space="preserve">                       В.П.</w:t>
      </w:r>
      <w:r w:rsidRPr="00C27A5D">
        <w:rPr>
          <w:sz w:val="28"/>
          <w:szCs w:val="28"/>
          <w:lang w:val="uk-UA"/>
        </w:rPr>
        <w:t>Бригинець</w:t>
      </w:r>
    </w:p>
    <w:p w:rsidR="00022DDE" w:rsidRPr="00C27A5D" w:rsidRDefault="00022DDE" w:rsidP="00022DDE">
      <w:pPr>
        <w:rPr>
          <w:sz w:val="28"/>
          <w:szCs w:val="28"/>
          <w:lang w:val="uk-UA"/>
        </w:rPr>
      </w:pPr>
    </w:p>
    <w:p w:rsidR="00022DDE" w:rsidRPr="00C27A5D" w:rsidRDefault="00022DDE" w:rsidP="00022DDE">
      <w:pPr>
        <w:rPr>
          <w:sz w:val="28"/>
          <w:szCs w:val="28"/>
          <w:lang w:val="uk-UA"/>
        </w:rPr>
      </w:pPr>
    </w:p>
    <w:p w:rsidR="00177C89" w:rsidRDefault="00177C89" w:rsidP="00022DDE">
      <w:pPr>
        <w:jc w:val="right"/>
        <w:rPr>
          <w:color w:val="000000"/>
          <w:sz w:val="28"/>
          <w:szCs w:val="28"/>
          <w:lang w:val="uk-UA"/>
        </w:rPr>
      </w:pPr>
    </w:p>
    <w:p w:rsidR="0090699C" w:rsidRDefault="0090699C" w:rsidP="00022DDE">
      <w:pPr>
        <w:jc w:val="right"/>
        <w:rPr>
          <w:color w:val="000000"/>
          <w:sz w:val="28"/>
          <w:szCs w:val="28"/>
          <w:lang w:val="uk-UA"/>
        </w:rPr>
      </w:pPr>
    </w:p>
    <w:p w:rsidR="0090699C" w:rsidRDefault="0090699C" w:rsidP="00022DDE">
      <w:pPr>
        <w:jc w:val="right"/>
        <w:rPr>
          <w:color w:val="000000"/>
          <w:sz w:val="28"/>
          <w:szCs w:val="28"/>
          <w:lang w:val="uk-UA"/>
        </w:rPr>
      </w:pPr>
    </w:p>
    <w:p w:rsidR="0090699C" w:rsidRPr="00C27A5D" w:rsidRDefault="0090699C" w:rsidP="00022DDE">
      <w:pPr>
        <w:jc w:val="right"/>
        <w:rPr>
          <w:color w:val="000000"/>
          <w:sz w:val="28"/>
          <w:szCs w:val="28"/>
          <w:lang w:val="uk-UA"/>
        </w:rPr>
      </w:pPr>
    </w:p>
    <w:p w:rsidR="00022DDE" w:rsidRPr="00C27A5D" w:rsidRDefault="00022DDE" w:rsidP="00022DDE">
      <w:pPr>
        <w:jc w:val="right"/>
        <w:rPr>
          <w:color w:val="000000"/>
          <w:sz w:val="28"/>
          <w:szCs w:val="28"/>
          <w:lang w:val="uk-UA"/>
        </w:rPr>
      </w:pPr>
      <w:r w:rsidRPr="00C27A5D">
        <w:rPr>
          <w:color w:val="000000"/>
          <w:sz w:val="28"/>
          <w:szCs w:val="28"/>
          <w:lang w:val="uk-UA"/>
        </w:rPr>
        <w:t>Додаток</w:t>
      </w:r>
    </w:p>
    <w:p w:rsidR="00022DDE" w:rsidRPr="00C27A5D" w:rsidRDefault="00022DDE" w:rsidP="00022DDE">
      <w:pPr>
        <w:jc w:val="right"/>
        <w:rPr>
          <w:color w:val="000000"/>
          <w:sz w:val="28"/>
          <w:szCs w:val="28"/>
          <w:lang w:val="uk-UA"/>
        </w:rPr>
      </w:pPr>
      <w:r w:rsidRPr="00C27A5D">
        <w:rPr>
          <w:color w:val="000000"/>
          <w:sz w:val="28"/>
          <w:szCs w:val="28"/>
          <w:lang w:val="uk-UA"/>
        </w:rPr>
        <w:t>до рішення виконавчого комітету</w:t>
      </w:r>
    </w:p>
    <w:p w:rsidR="00022DDE" w:rsidRPr="00C27A5D" w:rsidRDefault="00022DDE" w:rsidP="00022DDE">
      <w:pPr>
        <w:jc w:val="right"/>
        <w:rPr>
          <w:color w:val="000000"/>
          <w:sz w:val="28"/>
          <w:szCs w:val="28"/>
          <w:lang w:val="uk-UA"/>
        </w:rPr>
      </w:pPr>
      <w:r w:rsidRPr="00C27A5D">
        <w:rPr>
          <w:color w:val="000000"/>
          <w:sz w:val="28"/>
          <w:szCs w:val="28"/>
          <w:lang w:val="uk-UA"/>
        </w:rPr>
        <w:t xml:space="preserve">Козелецької селищної ради </w:t>
      </w:r>
    </w:p>
    <w:p w:rsidR="00022DDE" w:rsidRPr="00C27A5D" w:rsidRDefault="00022DDE" w:rsidP="00022DDE">
      <w:pPr>
        <w:jc w:val="right"/>
        <w:rPr>
          <w:color w:val="000000"/>
          <w:sz w:val="28"/>
          <w:szCs w:val="28"/>
          <w:lang w:val="uk-UA"/>
        </w:rPr>
      </w:pPr>
      <w:r w:rsidRPr="00C27A5D">
        <w:rPr>
          <w:color w:val="000000"/>
          <w:sz w:val="28"/>
          <w:szCs w:val="28"/>
          <w:lang w:val="uk-UA"/>
        </w:rPr>
        <w:t xml:space="preserve">від </w:t>
      </w:r>
      <w:r w:rsidR="00177C89" w:rsidRPr="00C27A5D">
        <w:rPr>
          <w:color w:val="000000"/>
          <w:sz w:val="28"/>
          <w:szCs w:val="28"/>
          <w:lang w:val="uk-UA"/>
        </w:rPr>
        <w:t>13</w:t>
      </w:r>
      <w:r w:rsidRPr="00C27A5D">
        <w:rPr>
          <w:color w:val="000000"/>
          <w:sz w:val="28"/>
          <w:szCs w:val="28"/>
          <w:lang w:val="uk-UA"/>
        </w:rPr>
        <w:t xml:space="preserve"> липня 2021 року </w:t>
      </w:r>
    </w:p>
    <w:p w:rsidR="00022DDE" w:rsidRPr="00C27A5D" w:rsidRDefault="00022DDE" w:rsidP="00022DDE">
      <w:pPr>
        <w:jc w:val="right"/>
        <w:rPr>
          <w:color w:val="000000"/>
          <w:sz w:val="28"/>
          <w:szCs w:val="28"/>
          <w:lang w:val="uk-UA"/>
        </w:rPr>
      </w:pPr>
      <w:r w:rsidRPr="00C27A5D">
        <w:rPr>
          <w:color w:val="000000"/>
          <w:sz w:val="28"/>
          <w:szCs w:val="28"/>
          <w:lang w:val="uk-UA"/>
        </w:rPr>
        <w:t xml:space="preserve">№ </w:t>
      </w:r>
      <w:r w:rsidR="00846F12">
        <w:rPr>
          <w:color w:val="000000"/>
          <w:sz w:val="28"/>
          <w:szCs w:val="28"/>
          <w:lang w:val="uk-UA"/>
        </w:rPr>
        <w:t>237</w:t>
      </w:r>
      <w:r w:rsidRPr="00C27A5D">
        <w:rPr>
          <w:color w:val="000000"/>
          <w:sz w:val="28"/>
          <w:szCs w:val="28"/>
          <w:lang w:val="uk-UA"/>
        </w:rPr>
        <w:t>-15</w:t>
      </w:r>
      <w:r w:rsidRPr="00C27A5D">
        <w:rPr>
          <w:bCs/>
          <w:color w:val="000000"/>
          <w:sz w:val="28"/>
          <w:lang w:val="uk-UA"/>
        </w:rPr>
        <w:t>/VIIІ</w:t>
      </w:r>
    </w:p>
    <w:p w:rsidR="00022DDE" w:rsidRPr="00C27A5D" w:rsidRDefault="00022DDE" w:rsidP="00022DDE">
      <w:pPr>
        <w:ind w:left="5529"/>
        <w:jc w:val="right"/>
        <w:rPr>
          <w:sz w:val="28"/>
          <w:szCs w:val="28"/>
          <w:lang w:val="uk-UA"/>
        </w:rPr>
      </w:pPr>
    </w:p>
    <w:p w:rsidR="00022DDE" w:rsidRPr="00C27A5D" w:rsidRDefault="00022DDE" w:rsidP="00022DDE">
      <w:pPr>
        <w:ind w:left="5529"/>
        <w:rPr>
          <w:bCs/>
          <w:sz w:val="28"/>
          <w:lang w:val="uk-UA"/>
        </w:rPr>
      </w:pPr>
    </w:p>
    <w:p w:rsidR="00F97B99" w:rsidRPr="00301AD3" w:rsidRDefault="00022DDE" w:rsidP="00022DDE">
      <w:pPr>
        <w:pStyle w:val="a7"/>
        <w:spacing w:before="0" w:beforeAutospacing="0" w:after="0" w:afterAutospacing="0"/>
        <w:jc w:val="center"/>
        <w:rPr>
          <w:b/>
          <w:sz w:val="28"/>
          <w:szCs w:val="28"/>
          <w:lang w:val="uk-UA"/>
        </w:rPr>
      </w:pPr>
      <w:r w:rsidRPr="00301AD3">
        <w:rPr>
          <w:b/>
          <w:sz w:val="28"/>
          <w:szCs w:val="28"/>
          <w:lang w:val="uk-UA"/>
        </w:rPr>
        <w:t xml:space="preserve">Склад комісії з приймання-передачі майна, </w:t>
      </w:r>
    </w:p>
    <w:p w:rsidR="00022DDE" w:rsidRPr="00C27A5D" w:rsidRDefault="00022DDE" w:rsidP="00F97B99">
      <w:pPr>
        <w:pStyle w:val="a7"/>
        <w:spacing w:before="0" w:beforeAutospacing="0" w:after="0" w:afterAutospacing="0"/>
        <w:jc w:val="center"/>
        <w:rPr>
          <w:sz w:val="28"/>
          <w:szCs w:val="28"/>
          <w:lang w:val="uk-UA"/>
        </w:rPr>
      </w:pPr>
      <w:r w:rsidRPr="00C27A5D">
        <w:rPr>
          <w:sz w:val="28"/>
          <w:szCs w:val="28"/>
          <w:lang w:val="uk-UA"/>
        </w:rPr>
        <w:t xml:space="preserve">що </w:t>
      </w:r>
      <w:r w:rsidR="00AC1EFB" w:rsidRPr="00C27A5D">
        <w:rPr>
          <w:sz w:val="28"/>
          <w:szCs w:val="28"/>
          <w:lang w:val="uk-UA"/>
        </w:rPr>
        <w:t>вилучається</w:t>
      </w:r>
      <w:r w:rsidR="00F97B99">
        <w:rPr>
          <w:sz w:val="28"/>
          <w:szCs w:val="28"/>
          <w:lang w:val="uk-UA"/>
        </w:rPr>
        <w:t xml:space="preserve"> </w:t>
      </w:r>
      <w:r w:rsidRPr="00C27A5D">
        <w:rPr>
          <w:sz w:val="28"/>
          <w:szCs w:val="28"/>
          <w:lang w:val="uk-UA"/>
        </w:rPr>
        <w:t xml:space="preserve">з оперативного </w:t>
      </w:r>
      <w:r w:rsidR="00F97B99">
        <w:rPr>
          <w:sz w:val="28"/>
          <w:szCs w:val="28"/>
          <w:lang w:val="uk-UA"/>
        </w:rPr>
        <w:t>управління У</w:t>
      </w:r>
      <w:r w:rsidRPr="00C27A5D">
        <w:rPr>
          <w:sz w:val="28"/>
          <w:szCs w:val="28"/>
          <w:lang w:val="uk-UA"/>
        </w:rPr>
        <w:t>правління</w:t>
      </w:r>
      <w:r w:rsidRPr="00C27A5D">
        <w:rPr>
          <w:sz w:val="28"/>
          <w:szCs w:val="28"/>
          <w:lang w:val="uk-UA" w:eastAsia="uk-UA"/>
        </w:rPr>
        <w:t xml:space="preserve"> освіти, культури, сім’ї, молоді та спорту Козелецької селищної ради</w:t>
      </w:r>
      <w:r w:rsidRPr="00C27A5D">
        <w:rPr>
          <w:sz w:val="28"/>
          <w:szCs w:val="28"/>
          <w:lang w:val="uk-UA"/>
        </w:rPr>
        <w:t xml:space="preserve"> </w:t>
      </w:r>
      <w:r w:rsidR="009036C3">
        <w:rPr>
          <w:sz w:val="28"/>
          <w:szCs w:val="28"/>
          <w:lang w:val="uk-UA"/>
        </w:rPr>
        <w:t>в</w:t>
      </w:r>
      <w:r w:rsidRPr="00C27A5D">
        <w:rPr>
          <w:sz w:val="28"/>
          <w:szCs w:val="28"/>
          <w:lang w:val="uk-UA"/>
        </w:rPr>
        <w:t xml:space="preserve"> комунальну власність Козелець</w:t>
      </w:r>
      <w:r w:rsidR="009157EB">
        <w:rPr>
          <w:sz w:val="28"/>
          <w:szCs w:val="28"/>
          <w:lang w:val="uk-UA"/>
        </w:rPr>
        <w:t>кої селищної ради</w:t>
      </w:r>
    </w:p>
    <w:p w:rsidR="00022DDE" w:rsidRPr="00C27A5D" w:rsidRDefault="00022DDE" w:rsidP="00022DDE">
      <w:pPr>
        <w:pStyle w:val="a7"/>
        <w:spacing w:before="0" w:beforeAutospacing="0" w:after="0" w:afterAutospacing="0"/>
        <w:jc w:val="center"/>
        <w:rPr>
          <w:sz w:val="28"/>
          <w:szCs w:val="28"/>
          <w:lang w:val="uk-UA"/>
        </w:rPr>
      </w:pPr>
    </w:p>
    <w:p w:rsidR="00022DDE" w:rsidRPr="00C27A5D" w:rsidRDefault="00022DDE" w:rsidP="00750469">
      <w:pPr>
        <w:pStyle w:val="a7"/>
        <w:spacing w:before="0" w:beforeAutospacing="0" w:after="0" w:afterAutospacing="0"/>
        <w:ind w:firstLine="708"/>
        <w:jc w:val="both"/>
        <w:rPr>
          <w:sz w:val="28"/>
          <w:szCs w:val="28"/>
          <w:lang w:val="uk-UA"/>
        </w:rPr>
      </w:pPr>
      <w:r w:rsidRPr="00FE5579">
        <w:rPr>
          <w:b/>
          <w:sz w:val="28"/>
          <w:szCs w:val="28"/>
          <w:lang w:val="uk-UA"/>
        </w:rPr>
        <w:t>Голова комісії</w:t>
      </w:r>
      <w:r w:rsidRPr="00C27A5D">
        <w:rPr>
          <w:sz w:val="28"/>
          <w:szCs w:val="28"/>
          <w:lang w:val="uk-UA"/>
        </w:rPr>
        <w:t xml:space="preserve"> – </w:t>
      </w:r>
      <w:r w:rsidR="00750469">
        <w:rPr>
          <w:sz w:val="28"/>
          <w:szCs w:val="28"/>
          <w:lang w:val="uk-UA"/>
        </w:rPr>
        <w:t>Моцьор В.В.</w:t>
      </w:r>
      <w:r w:rsidRPr="00C27A5D">
        <w:rPr>
          <w:sz w:val="28"/>
          <w:szCs w:val="28"/>
          <w:lang w:val="uk-UA"/>
        </w:rPr>
        <w:t xml:space="preserve"> – </w:t>
      </w:r>
      <w:r w:rsidR="005607D0" w:rsidRPr="00C27A5D">
        <w:rPr>
          <w:bCs/>
          <w:sz w:val="28"/>
          <w:lang w:val="uk-UA"/>
        </w:rPr>
        <w:t xml:space="preserve">заступник селищного голови з </w:t>
      </w:r>
      <w:r w:rsidR="00750469">
        <w:rPr>
          <w:bCs/>
          <w:sz w:val="28"/>
          <w:lang w:val="uk-UA"/>
        </w:rPr>
        <w:t xml:space="preserve">          </w:t>
      </w:r>
      <w:r w:rsidR="005607D0" w:rsidRPr="00C27A5D">
        <w:rPr>
          <w:bCs/>
          <w:sz w:val="28"/>
          <w:lang w:val="uk-UA"/>
        </w:rPr>
        <w:t>питань будівництв</w:t>
      </w:r>
      <w:r w:rsidR="00750469">
        <w:rPr>
          <w:bCs/>
          <w:sz w:val="28"/>
          <w:lang w:val="uk-UA"/>
        </w:rPr>
        <w:t>а, ЖКГ та комунальної власності;</w:t>
      </w:r>
    </w:p>
    <w:p w:rsidR="00022DDE" w:rsidRPr="00FE5579" w:rsidRDefault="00022DDE" w:rsidP="00FE5579">
      <w:pPr>
        <w:pStyle w:val="a7"/>
        <w:spacing w:before="0" w:beforeAutospacing="0" w:after="120" w:afterAutospacing="0"/>
        <w:ind w:firstLine="708"/>
        <w:jc w:val="both"/>
        <w:rPr>
          <w:b/>
          <w:sz w:val="28"/>
          <w:szCs w:val="28"/>
          <w:lang w:val="uk-UA"/>
        </w:rPr>
      </w:pPr>
      <w:r w:rsidRPr="00FE5579">
        <w:rPr>
          <w:b/>
          <w:sz w:val="28"/>
          <w:szCs w:val="28"/>
          <w:lang w:val="uk-UA"/>
        </w:rPr>
        <w:t>Члени комісії:</w:t>
      </w:r>
    </w:p>
    <w:p w:rsidR="00022DDE" w:rsidRPr="00C27A5D" w:rsidRDefault="00D10248" w:rsidP="005607D0">
      <w:pPr>
        <w:pStyle w:val="a7"/>
        <w:numPr>
          <w:ilvl w:val="0"/>
          <w:numId w:val="4"/>
        </w:numPr>
        <w:spacing w:before="0" w:beforeAutospacing="0" w:after="0" w:afterAutospacing="0"/>
        <w:jc w:val="both"/>
        <w:rPr>
          <w:sz w:val="28"/>
          <w:szCs w:val="28"/>
          <w:lang w:val="uk-UA"/>
        </w:rPr>
      </w:pPr>
      <w:r w:rsidRPr="00C27A5D">
        <w:rPr>
          <w:sz w:val="28"/>
          <w:szCs w:val="28"/>
          <w:lang w:val="uk-UA"/>
        </w:rPr>
        <w:t>Лєпєєва</w:t>
      </w:r>
      <w:r w:rsidR="005607D0" w:rsidRPr="00C27A5D">
        <w:rPr>
          <w:sz w:val="28"/>
          <w:szCs w:val="28"/>
          <w:lang w:val="uk-UA"/>
        </w:rPr>
        <w:t xml:space="preserve"> Т.О. – начальник юридичного відділу селищної ради</w:t>
      </w:r>
      <w:r w:rsidR="00022DDE" w:rsidRPr="00C27A5D">
        <w:rPr>
          <w:sz w:val="28"/>
          <w:szCs w:val="28"/>
          <w:lang w:val="uk-UA"/>
        </w:rPr>
        <w:t>;</w:t>
      </w:r>
    </w:p>
    <w:p w:rsidR="00022DDE" w:rsidRPr="00C27A5D" w:rsidRDefault="005607D0" w:rsidP="005607D0">
      <w:pPr>
        <w:pStyle w:val="a7"/>
        <w:numPr>
          <w:ilvl w:val="0"/>
          <w:numId w:val="4"/>
        </w:numPr>
        <w:spacing w:before="0" w:beforeAutospacing="0" w:after="0" w:afterAutospacing="0"/>
        <w:jc w:val="both"/>
        <w:rPr>
          <w:sz w:val="28"/>
          <w:szCs w:val="28"/>
          <w:lang w:val="uk-UA"/>
        </w:rPr>
      </w:pPr>
      <w:r w:rsidRPr="00C27A5D">
        <w:rPr>
          <w:sz w:val="28"/>
          <w:szCs w:val="28"/>
          <w:lang w:val="uk-UA"/>
        </w:rPr>
        <w:t>Пекур Т.С.</w:t>
      </w:r>
      <w:r w:rsidR="00022DDE" w:rsidRPr="00C27A5D">
        <w:rPr>
          <w:sz w:val="28"/>
          <w:szCs w:val="28"/>
          <w:lang w:val="uk-UA"/>
        </w:rPr>
        <w:t xml:space="preserve"> – </w:t>
      </w:r>
      <w:r w:rsidRPr="00C27A5D">
        <w:rPr>
          <w:sz w:val="28"/>
          <w:szCs w:val="28"/>
          <w:lang w:val="uk-UA"/>
        </w:rPr>
        <w:t>головний спеціаліст</w:t>
      </w:r>
      <w:r w:rsidR="00022DDE" w:rsidRPr="00C27A5D">
        <w:rPr>
          <w:sz w:val="28"/>
          <w:szCs w:val="28"/>
          <w:lang w:val="uk-UA"/>
        </w:rPr>
        <w:t xml:space="preserve"> ф</w:t>
      </w:r>
      <w:r w:rsidRPr="00C27A5D">
        <w:rPr>
          <w:sz w:val="28"/>
          <w:szCs w:val="28"/>
          <w:lang w:val="uk-UA"/>
        </w:rPr>
        <w:t xml:space="preserve">інансово-господарського відділу </w:t>
      </w:r>
      <w:r w:rsidR="00022DDE" w:rsidRPr="00C27A5D">
        <w:rPr>
          <w:sz w:val="28"/>
          <w:szCs w:val="28"/>
          <w:lang w:val="uk-UA"/>
        </w:rPr>
        <w:t>селищної ради;</w:t>
      </w:r>
    </w:p>
    <w:p w:rsidR="007608D6" w:rsidRPr="00C27A5D" w:rsidRDefault="005607D0" w:rsidP="007608D6">
      <w:pPr>
        <w:pStyle w:val="a7"/>
        <w:numPr>
          <w:ilvl w:val="0"/>
          <w:numId w:val="4"/>
        </w:numPr>
        <w:spacing w:before="0" w:beforeAutospacing="0" w:after="0" w:afterAutospacing="0"/>
        <w:jc w:val="both"/>
        <w:rPr>
          <w:sz w:val="28"/>
          <w:szCs w:val="28"/>
          <w:lang w:val="uk-UA"/>
        </w:rPr>
      </w:pPr>
      <w:r w:rsidRPr="00C27A5D">
        <w:rPr>
          <w:sz w:val="28"/>
          <w:szCs w:val="28"/>
          <w:lang w:val="uk-UA"/>
        </w:rPr>
        <w:t>Бреус О.П. – головний спеціаліст з питань комунальної власності відділу земельних відносин та комунальної власності селищної ради;</w:t>
      </w:r>
    </w:p>
    <w:p w:rsidR="007608D6" w:rsidRPr="00C27A5D" w:rsidRDefault="007608D6" w:rsidP="005607D0">
      <w:pPr>
        <w:pStyle w:val="a7"/>
        <w:numPr>
          <w:ilvl w:val="0"/>
          <w:numId w:val="4"/>
        </w:numPr>
        <w:spacing w:before="0" w:beforeAutospacing="0" w:after="0" w:afterAutospacing="0"/>
        <w:jc w:val="both"/>
        <w:rPr>
          <w:sz w:val="28"/>
          <w:szCs w:val="28"/>
          <w:lang w:val="uk-UA"/>
        </w:rPr>
      </w:pPr>
      <w:r w:rsidRPr="00C27A5D">
        <w:rPr>
          <w:sz w:val="28"/>
          <w:szCs w:val="28"/>
          <w:lang w:val="uk-UA"/>
        </w:rPr>
        <w:t>Бор</w:t>
      </w:r>
      <w:r w:rsidR="00C27A5D" w:rsidRPr="00C27A5D">
        <w:rPr>
          <w:sz w:val="28"/>
          <w:szCs w:val="28"/>
          <w:lang w:val="uk-UA"/>
        </w:rPr>
        <w:t>и</w:t>
      </w:r>
      <w:r w:rsidRPr="00C27A5D">
        <w:rPr>
          <w:sz w:val="28"/>
          <w:szCs w:val="28"/>
          <w:lang w:val="uk-UA"/>
        </w:rPr>
        <w:t xml:space="preserve">шполець Л.М. – начальник відділу культури управління освіти, </w:t>
      </w:r>
      <w:r w:rsidRPr="00C27A5D">
        <w:rPr>
          <w:sz w:val="28"/>
          <w:szCs w:val="28"/>
          <w:lang w:val="uk-UA" w:eastAsia="uk-UA"/>
        </w:rPr>
        <w:t>культури, сім’ї, молоді та спорту ї селищної ради;</w:t>
      </w:r>
    </w:p>
    <w:p w:rsidR="007608D6" w:rsidRPr="00C27A5D" w:rsidRDefault="009E5EF5" w:rsidP="005607D0">
      <w:pPr>
        <w:pStyle w:val="a7"/>
        <w:numPr>
          <w:ilvl w:val="0"/>
          <w:numId w:val="4"/>
        </w:numPr>
        <w:spacing w:before="0" w:beforeAutospacing="0" w:after="0" w:afterAutospacing="0"/>
        <w:jc w:val="both"/>
        <w:rPr>
          <w:sz w:val="28"/>
          <w:szCs w:val="28"/>
          <w:lang w:val="uk-UA"/>
        </w:rPr>
      </w:pPr>
      <w:r w:rsidRPr="00C27A5D">
        <w:rPr>
          <w:sz w:val="28"/>
          <w:szCs w:val="28"/>
          <w:lang w:val="uk-UA"/>
        </w:rPr>
        <w:t>Маліновська Л.Л. – начальник відділу бухгалтерського обліку та звітності – головний бухгалтер</w:t>
      </w:r>
      <w:r w:rsidR="00FE5579">
        <w:rPr>
          <w:sz w:val="28"/>
          <w:szCs w:val="28"/>
          <w:lang w:val="uk-UA"/>
        </w:rPr>
        <w:t xml:space="preserve"> управління освіти,</w:t>
      </w:r>
      <w:r w:rsidR="00AC1EFB" w:rsidRPr="00C27A5D">
        <w:rPr>
          <w:sz w:val="28"/>
          <w:szCs w:val="28"/>
          <w:lang w:val="uk-UA"/>
        </w:rPr>
        <w:t xml:space="preserve"> </w:t>
      </w:r>
      <w:r w:rsidR="00AC1EFB" w:rsidRPr="00C27A5D">
        <w:rPr>
          <w:sz w:val="28"/>
          <w:szCs w:val="28"/>
          <w:lang w:val="uk-UA" w:eastAsia="uk-UA"/>
        </w:rPr>
        <w:t>культури, сім’ї, молоді та спорту селищної ради</w:t>
      </w:r>
      <w:r w:rsidRPr="00C27A5D">
        <w:rPr>
          <w:sz w:val="28"/>
          <w:szCs w:val="28"/>
          <w:lang w:val="uk-UA"/>
        </w:rPr>
        <w:t xml:space="preserve">; </w:t>
      </w:r>
    </w:p>
    <w:p w:rsidR="00022DDE" w:rsidRPr="00C27A5D" w:rsidRDefault="007608D6" w:rsidP="0065109C">
      <w:pPr>
        <w:pStyle w:val="a7"/>
        <w:numPr>
          <w:ilvl w:val="0"/>
          <w:numId w:val="4"/>
        </w:numPr>
        <w:spacing w:before="0" w:beforeAutospacing="0" w:after="0" w:afterAutospacing="0"/>
        <w:jc w:val="both"/>
        <w:rPr>
          <w:sz w:val="28"/>
          <w:szCs w:val="28"/>
          <w:lang w:val="uk-UA" w:eastAsia="uk-UA"/>
        </w:rPr>
      </w:pPr>
      <w:r w:rsidRPr="00C27A5D">
        <w:rPr>
          <w:sz w:val="28"/>
          <w:szCs w:val="28"/>
          <w:lang w:val="uk-UA" w:eastAsia="uk-UA"/>
        </w:rPr>
        <w:t xml:space="preserve">Ліскович В.М. – начальник господарської групи </w:t>
      </w:r>
      <w:r w:rsidRPr="00C27A5D">
        <w:rPr>
          <w:sz w:val="28"/>
          <w:szCs w:val="28"/>
          <w:lang w:val="uk-UA"/>
        </w:rPr>
        <w:t xml:space="preserve">управління освіти,  </w:t>
      </w:r>
      <w:r w:rsidRPr="00C27A5D">
        <w:rPr>
          <w:sz w:val="28"/>
          <w:szCs w:val="28"/>
          <w:lang w:val="uk-UA" w:eastAsia="uk-UA"/>
        </w:rPr>
        <w:t>культури, сім’ї, молоді та с</w:t>
      </w:r>
      <w:r w:rsidR="00AC1EFB" w:rsidRPr="00C27A5D">
        <w:rPr>
          <w:sz w:val="28"/>
          <w:szCs w:val="28"/>
          <w:lang w:val="uk-UA" w:eastAsia="uk-UA"/>
        </w:rPr>
        <w:t>порту селищної ради.</w:t>
      </w:r>
    </w:p>
    <w:p w:rsidR="00022DDE" w:rsidRPr="0065109C" w:rsidRDefault="00022DDE" w:rsidP="00301AD3">
      <w:pPr>
        <w:pStyle w:val="a7"/>
        <w:numPr>
          <w:ilvl w:val="0"/>
          <w:numId w:val="4"/>
        </w:numPr>
        <w:spacing w:before="0" w:beforeAutospacing="0" w:after="0" w:afterAutospacing="0"/>
        <w:jc w:val="both"/>
        <w:rPr>
          <w:sz w:val="28"/>
          <w:szCs w:val="28"/>
          <w:lang w:val="uk-UA" w:eastAsia="uk-UA"/>
        </w:rPr>
      </w:pPr>
    </w:p>
    <w:p w:rsidR="00022DDE" w:rsidRPr="0065109C" w:rsidRDefault="00022DDE" w:rsidP="00301AD3">
      <w:pPr>
        <w:pStyle w:val="a7"/>
        <w:numPr>
          <w:ilvl w:val="0"/>
          <w:numId w:val="4"/>
        </w:numPr>
        <w:spacing w:before="0" w:beforeAutospacing="0" w:after="0" w:afterAutospacing="0"/>
        <w:jc w:val="both"/>
        <w:rPr>
          <w:sz w:val="28"/>
          <w:szCs w:val="28"/>
          <w:lang w:val="uk-UA" w:eastAsia="uk-UA"/>
        </w:rPr>
      </w:pPr>
    </w:p>
    <w:p w:rsidR="00022DDE" w:rsidRDefault="000945CD" w:rsidP="00301AD3">
      <w:pPr>
        <w:pStyle w:val="a7"/>
        <w:spacing w:before="0" w:beforeAutospacing="0" w:after="0" w:afterAutospacing="0"/>
        <w:jc w:val="both"/>
        <w:rPr>
          <w:sz w:val="28"/>
          <w:szCs w:val="28"/>
          <w:lang w:val="uk-UA" w:eastAsia="uk-UA"/>
        </w:rPr>
      </w:pPr>
      <w:r>
        <w:rPr>
          <w:sz w:val="28"/>
          <w:szCs w:val="28"/>
          <w:lang w:val="uk-UA" w:eastAsia="uk-UA"/>
        </w:rPr>
        <w:t>Керуючий справами (секретар)</w:t>
      </w:r>
    </w:p>
    <w:p w:rsidR="0050181B" w:rsidRDefault="000945CD" w:rsidP="0065109C">
      <w:pPr>
        <w:pStyle w:val="a7"/>
        <w:spacing w:before="0" w:beforeAutospacing="0" w:after="0" w:afterAutospacing="0"/>
        <w:jc w:val="both"/>
        <w:rPr>
          <w:sz w:val="28"/>
          <w:szCs w:val="28"/>
          <w:lang w:val="uk-UA"/>
        </w:rPr>
      </w:pPr>
      <w:r>
        <w:rPr>
          <w:sz w:val="28"/>
          <w:szCs w:val="28"/>
          <w:lang w:val="uk-UA"/>
        </w:rPr>
        <w:t xml:space="preserve">виконавчого комітету </w:t>
      </w:r>
      <w:r w:rsidR="0065109C">
        <w:rPr>
          <w:sz w:val="28"/>
          <w:szCs w:val="28"/>
          <w:lang w:val="uk-UA"/>
        </w:rPr>
        <w:t xml:space="preserve">                                                                 Л.О.Набільська</w:t>
      </w:r>
    </w:p>
    <w:p w:rsidR="00123A9E" w:rsidRDefault="00123A9E" w:rsidP="0065109C">
      <w:pPr>
        <w:pStyle w:val="a7"/>
        <w:spacing w:before="0" w:beforeAutospacing="0" w:after="0" w:afterAutospacing="0"/>
        <w:jc w:val="both"/>
        <w:rPr>
          <w:sz w:val="28"/>
          <w:szCs w:val="28"/>
          <w:lang w:val="uk-UA"/>
        </w:rPr>
      </w:pPr>
    </w:p>
    <w:p w:rsidR="00123A9E" w:rsidRPr="00C27A5D" w:rsidRDefault="00123A9E" w:rsidP="0065109C">
      <w:pPr>
        <w:pStyle w:val="a7"/>
        <w:spacing w:before="0" w:beforeAutospacing="0" w:after="0" w:afterAutospacing="0"/>
        <w:jc w:val="both"/>
        <w:rPr>
          <w:sz w:val="28"/>
          <w:szCs w:val="28"/>
          <w:lang w:val="uk-UA"/>
        </w:rPr>
      </w:pPr>
      <w:bookmarkStart w:id="0" w:name="_GoBack"/>
      <w:bookmarkEnd w:id="0"/>
    </w:p>
    <w:sectPr w:rsidR="00123A9E" w:rsidRPr="00C27A5D" w:rsidSect="00777B30">
      <w:pgSz w:w="11906" w:h="16838"/>
      <w:pgMar w:top="993" w:right="991"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0216"/>
    <w:multiLevelType w:val="hybridMultilevel"/>
    <w:tmpl w:val="FF040B76"/>
    <w:lvl w:ilvl="0" w:tplc="19A299A4">
      <w:start w:val="1"/>
      <w:numFmt w:val="decimal"/>
      <w:lvlText w:val="%1."/>
      <w:lvlJc w:val="left"/>
      <w:pPr>
        <w:ind w:left="7732"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0F5056"/>
    <w:multiLevelType w:val="hybridMultilevel"/>
    <w:tmpl w:val="E96C5E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5FE5131A"/>
    <w:multiLevelType w:val="hybridMultilevel"/>
    <w:tmpl w:val="8EAE52DE"/>
    <w:lvl w:ilvl="0" w:tplc="76EA90A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751504A2"/>
    <w:multiLevelType w:val="hybridMultilevel"/>
    <w:tmpl w:val="88628BEE"/>
    <w:lvl w:ilvl="0" w:tplc="71AA26C4">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BB7DC6"/>
    <w:rsid w:val="000173CC"/>
    <w:rsid w:val="00022DDE"/>
    <w:rsid w:val="000834A9"/>
    <w:rsid w:val="00085244"/>
    <w:rsid w:val="000945CD"/>
    <w:rsid w:val="000C0AF8"/>
    <w:rsid w:val="000D2A18"/>
    <w:rsid w:val="000D4A71"/>
    <w:rsid w:val="000D5804"/>
    <w:rsid w:val="00104F6B"/>
    <w:rsid w:val="00107537"/>
    <w:rsid w:val="00123A9E"/>
    <w:rsid w:val="00141748"/>
    <w:rsid w:val="00177C89"/>
    <w:rsid w:val="00183422"/>
    <w:rsid w:val="00242CE9"/>
    <w:rsid w:val="0025311F"/>
    <w:rsid w:val="0027482A"/>
    <w:rsid w:val="002B6317"/>
    <w:rsid w:val="00301AD3"/>
    <w:rsid w:val="00362FD3"/>
    <w:rsid w:val="003B5E71"/>
    <w:rsid w:val="00441846"/>
    <w:rsid w:val="004754E9"/>
    <w:rsid w:val="0050181B"/>
    <w:rsid w:val="00511B0C"/>
    <w:rsid w:val="005607D0"/>
    <w:rsid w:val="0065109C"/>
    <w:rsid w:val="0065643F"/>
    <w:rsid w:val="006B3745"/>
    <w:rsid w:val="006E680A"/>
    <w:rsid w:val="00735503"/>
    <w:rsid w:val="00750469"/>
    <w:rsid w:val="007608D6"/>
    <w:rsid w:val="00777B30"/>
    <w:rsid w:val="00816E78"/>
    <w:rsid w:val="00834D43"/>
    <w:rsid w:val="00846F12"/>
    <w:rsid w:val="00850773"/>
    <w:rsid w:val="009036C3"/>
    <w:rsid w:val="0090699C"/>
    <w:rsid w:val="009157EB"/>
    <w:rsid w:val="0093610A"/>
    <w:rsid w:val="009756CB"/>
    <w:rsid w:val="00982630"/>
    <w:rsid w:val="009E5EF5"/>
    <w:rsid w:val="00A16DEF"/>
    <w:rsid w:val="00A52DDA"/>
    <w:rsid w:val="00AC1EFB"/>
    <w:rsid w:val="00B13699"/>
    <w:rsid w:val="00B9645F"/>
    <w:rsid w:val="00BA61C5"/>
    <w:rsid w:val="00BB7DC6"/>
    <w:rsid w:val="00BC27A2"/>
    <w:rsid w:val="00C27A5D"/>
    <w:rsid w:val="00C41F6D"/>
    <w:rsid w:val="00CE0C9E"/>
    <w:rsid w:val="00CE4A74"/>
    <w:rsid w:val="00D0165E"/>
    <w:rsid w:val="00D10248"/>
    <w:rsid w:val="00DA3DF6"/>
    <w:rsid w:val="00EF40D7"/>
    <w:rsid w:val="00EF501F"/>
    <w:rsid w:val="00F364F0"/>
    <w:rsid w:val="00F97B99"/>
    <w:rsid w:val="00FD066E"/>
    <w:rsid w:val="00FE55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A7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D4A71"/>
    <w:pPr>
      <w:keepNext/>
      <w:spacing w:before="240" w:after="60"/>
      <w:outlineLvl w:val="0"/>
    </w:pPr>
    <w:rPr>
      <w:rFonts w:ascii="Arial" w:hAnsi="Arial" w:cs="Arial"/>
      <w:b/>
      <w:bCs/>
      <w:kern w:val="32"/>
      <w:sz w:val="32"/>
      <w:szCs w:val="32"/>
    </w:rPr>
  </w:style>
  <w:style w:type="paragraph" w:styleId="2">
    <w:name w:val="heading 2"/>
    <w:basedOn w:val="a"/>
    <w:link w:val="20"/>
    <w:qFormat/>
    <w:rsid w:val="000D4A71"/>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4A71"/>
    <w:rPr>
      <w:rFonts w:ascii="Arial" w:eastAsia="Times New Roman" w:hAnsi="Arial" w:cs="Arial"/>
      <w:b/>
      <w:bCs/>
      <w:kern w:val="32"/>
      <w:sz w:val="32"/>
      <w:szCs w:val="32"/>
      <w:lang w:val="ru-RU" w:eastAsia="ru-RU"/>
    </w:rPr>
  </w:style>
  <w:style w:type="character" w:customStyle="1" w:styleId="20">
    <w:name w:val="Заголовок 2 Знак"/>
    <w:basedOn w:val="a0"/>
    <w:link w:val="2"/>
    <w:rsid w:val="000D4A71"/>
    <w:rPr>
      <w:rFonts w:ascii="Times New Roman" w:eastAsia="Times New Roman" w:hAnsi="Times New Roman" w:cs="Times New Roman"/>
      <w:b/>
      <w:bCs/>
      <w:sz w:val="36"/>
      <w:szCs w:val="36"/>
      <w:lang w:val="ru-RU" w:eastAsia="ru-RU"/>
    </w:rPr>
  </w:style>
  <w:style w:type="paragraph" w:styleId="a3">
    <w:name w:val="No Spacing"/>
    <w:uiPriority w:val="1"/>
    <w:qFormat/>
    <w:rsid w:val="000D4A71"/>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0D4A71"/>
    <w:rPr>
      <w:rFonts w:ascii="Tahoma" w:hAnsi="Tahoma" w:cs="Tahoma"/>
      <w:sz w:val="16"/>
      <w:szCs w:val="16"/>
    </w:rPr>
  </w:style>
  <w:style w:type="character" w:customStyle="1" w:styleId="a5">
    <w:name w:val="Текст у виносці Знак"/>
    <w:basedOn w:val="a0"/>
    <w:link w:val="a4"/>
    <w:uiPriority w:val="99"/>
    <w:semiHidden/>
    <w:rsid w:val="000D4A71"/>
    <w:rPr>
      <w:rFonts w:ascii="Tahoma" w:eastAsia="Times New Roman" w:hAnsi="Tahoma" w:cs="Tahoma"/>
      <w:sz w:val="16"/>
      <w:szCs w:val="16"/>
      <w:lang w:val="ru-RU" w:eastAsia="ru-RU"/>
    </w:rPr>
  </w:style>
  <w:style w:type="paragraph" w:styleId="a6">
    <w:name w:val="List Paragraph"/>
    <w:basedOn w:val="a"/>
    <w:uiPriority w:val="34"/>
    <w:qFormat/>
    <w:rsid w:val="00141748"/>
    <w:pPr>
      <w:spacing w:after="160" w:line="259" w:lineRule="auto"/>
      <w:ind w:left="720"/>
      <w:contextualSpacing/>
    </w:pPr>
    <w:rPr>
      <w:rFonts w:ascii="Calibri" w:eastAsia="Calibri" w:hAnsi="Calibri"/>
      <w:sz w:val="22"/>
      <w:szCs w:val="22"/>
      <w:lang w:val="uk-UA" w:eastAsia="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50181B"/>
    <w:pPr>
      <w:spacing w:before="100" w:beforeAutospacing="1" w:after="100" w:afterAutospacing="1"/>
    </w:p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50181B"/>
    <w:rPr>
      <w:rFonts w:ascii="Times New Roman" w:eastAsia="Times New Roman" w:hAnsi="Times New Roman" w:cs="Times New Roman"/>
      <w:sz w:val="24"/>
      <w:szCs w:val="24"/>
      <w:lang w:val="ru-RU" w:eastAsia="ru-RU"/>
    </w:rPr>
  </w:style>
  <w:style w:type="paragraph" w:customStyle="1" w:styleId="Default">
    <w:name w:val="Default"/>
    <w:uiPriority w:val="99"/>
    <w:qFormat/>
    <w:rsid w:val="0050181B"/>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A7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D4A71"/>
    <w:pPr>
      <w:keepNext/>
      <w:spacing w:before="240" w:after="60"/>
      <w:outlineLvl w:val="0"/>
    </w:pPr>
    <w:rPr>
      <w:rFonts w:ascii="Arial" w:hAnsi="Arial" w:cs="Arial"/>
      <w:b/>
      <w:bCs/>
      <w:kern w:val="32"/>
      <w:sz w:val="32"/>
      <w:szCs w:val="32"/>
    </w:rPr>
  </w:style>
  <w:style w:type="paragraph" w:styleId="2">
    <w:name w:val="heading 2"/>
    <w:basedOn w:val="a"/>
    <w:link w:val="20"/>
    <w:qFormat/>
    <w:rsid w:val="000D4A71"/>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4A71"/>
    <w:rPr>
      <w:rFonts w:ascii="Arial" w:eastAsia="Times New Roman" w:hAnsi="Arial" w:cs="Arial"/>
      <w:b/>
      <w:bCs/>
      <w:kern w:val="32"/>
      <w:sz w:val="32"/>
      <w:szCs w:val="32"/>
      <w:lang w:val="ru-RU" w:eastAsia="ru-RU"/>
    </w:rPr>
  </w:style>
  <w:style w:type="character" w:customStyle="1" w:styleId="20">
    <w:name w:val="Заголовок 2 Знак"/>
    <w:basedOn w:val="a0"/>
    <w:link w:val="2"/>
    <w:rsid w:val="000D4A71"/>
    <w:rPr>
      <w:rFonts w:ascii="Times New Roman" w:eastAsia="Times New Roman" w:hAnsi="Times New Roman" w:cs="Times New Roman"/>
      <w:b/>
      <w:bCs/>
      <w:sz w:val="36"/>
      <w:szCs w:val="36"/>
      <w:lang w:val="ru-RU" w:eastAsia="ru-RU"/>
    </w:rPr>
  </w:style>
  <w:style w:type="paragraph" w:styleId="a3">
    <w:name w:val="No Spacing"/>
    <w:uiPriority w:val="1"/>
    <w:qFormat/>
    <w:rsid w:val="000D4A71"/>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0D4A71"/>
    <w:rPr>
      <w:rFonts w:ascii="Tahoma" w:hAnsi="Tahoma" w:cs="Tahoma"/>
      <w:sz w:val="16"/>
      <w:szCs w:val="16"/>
    </w:rPr>
  </w:style>
  <w:style w:type="character" w:customStyle="1" w:styleId="a5">
    <w:name w:val="Текст выноски Знак"/>
    <w:basedOn w:val="a0"/>
    <w:link w:val="a4"/>
    <w:uiPriority w:val="99"/>
    <w:semiHidden/>
    <w:rsid w:val="000D4A71"/>
    <w:rPr>
      <w:rFonts w:ascii="Tahoma" w:eastAsia="Times New Roman" w:hAnsi="Tahoma" w:cs="Tahoma"/>
      <w:sz w:val="16"/>
      <w:szCs w:val="16"/>
      <w:lang w:val="ru-RU" w:eastAsia="ru-RU"/>
    </w:rPr>
  </w:style>
  <w:style w:type="paragraph" w:styleId="a6">
    <w:name w:val="List Paragraph"/>
    <w:basedOn w:val="a"/>
    <w:uiPriority w:val="34"/>
    <w:qFormat/>
    <w:rsid w:val="00141748"/>
    <w:pPr>
      <w:spacing w:after="160" w:line="259" w:lineRule="auto"/>
      <w:ind w:left="720"/>
      <w:contextualSpacing/>
    </w:pPr>
    <w:rPr>
      <w:rFonts w:ascii="Calibri" w:eastAsia="Calibri" w:hAnsi="Calibri"/>
      <w:sz w:val="22"/>
      <w:szCs w:val="22"/>
      <w:lang w:val="uk-UA" w:eastAsia="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50181B"/>
    <w:pPr>
      <w:spacing w:before="100" w:beforeAutospacing="1" w:after="100" w:afterAutospacing="1"/>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50181B"/>
    <w:rPr>
      <w:rFonts w:ascii="Times New Roman" w:eastAsia="Times New Roman" w:hAnsi="Times New Roman" w:cs="Times New Roman"/>
      <w:sz w:val="24"/>
      <w:szCs w:val="24"/>
      <w:lang w:val="ru-RU" w:eastAsia="ru-RU"/>
    </w:rPr>
  </w:style>
  <w:style w:type="paragraph" w:customStyle="1" w:styleId="Default">
    <w:name w:val="Default"/>
    <w:uiPriority w:val="99"/>
    <w:qFormat/>
    <w:rsid w:val="0050181B"/>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8320">
      <w:bodyDiv w:val="1"/>
      <w:marLeft w:val="0"/>
      <w:marRight w:val="0"/>
      <w:marTop w:val="0"/>
      <w:marBottom w:val="0"/>
      <w:divBdr>
        <w:top w:val="none" w:sz="0" w:space="0" w:color="auto"/>
        <w:left w:val="none" w:sz="0" w:space="0" w:color="auto"/>
        <w:bottom w:val="none" w:sz="0" w:space="0" w:color="auto"/>
        <w:right w:val="none" w:sz="0" w:space="0" w:color="auto"/>
      </w:divBdr>
    </w:div>
    <w:div w:id="487020136">
      <w:bodyDiv w:val="1"/>
      <w:marLeft w:val="0"/>
      <w:marRight w:val="0"/>
      <w:marTop w:val="0"/>
      <w:marBottom w:val="0"/>
      <w:divBdr>
        <w:top w:val="none" w:sz="0" w:space="0" w:color="auto"/>
        <w:left w:val="none" w:sz="0" w:space="0" w:color="auto"/>
        <w:bottom w:val="none" w:sz="0" w:space="0" w:color="auto"/>
        <w:right w:val="none" w:sz="0" w:space="0" w:color="auto"/>
      </w:divBdr>
    </w:div>
    <w:div w:id="507716414">
      <w:bodyDiv w:val="1"/>
      <w:marLeft w:val="0"/>
      <w:marRight w:val="0"/>
      <w:marTop w:val="0"/>
      <w:marBottom w:val="0"/>
      <w:divBdr>
        <w:top w:val="none" w:sz="0" w:space="0" w:color="auto"/>
        <w:left w:val="none" w:sz="0" w:space="0" w:color="auto"/>
        <w:bottom w:val="none" w:sz="0" w:space="0" w:color="auto"/>
        <w:right w:val="none" w:sz="0" w:space="0" w:color="auto"/>
      </w:divBdr>
    </w:div>
    <w:div w:id="157739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EECAB-0FE1-4CE8-9C01-EC43D3EE7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1575</Words>
  <Characters>899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Євген</cp:lastModifiedBy>
  <cp:revision>28</cp:revision>
  <cp:lastPrinted>2019-04-23T07:40:00Z</cp:lastPrinted>
  <dcterms:created xsi:type="dcterms:W3CDTF">2021-07-08T11:12:00Z</dcterms:created>
  <dcterms:modified xsi:type="dcterms:W3CDTF">2021-07-12T14:18:00Z</dcterms:modified>
</cp:coreProperties>
</file>